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ACD6D"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1223BB" w:rsidRPr="00811D89">
        <w:rPr>
          <w:rFonts w:ascii="ＭＳ 明朝" w:hAnsi="ＭＳ 明朝" w:hint="eastAsia"/>
          <w:szCs w:val="21"/>
        </w:rPr>
        <w:t>４</w:t>
      </w:r>
    </w:p>
    <w:p w14:paraId="6CB79C98"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5AFF76CB" w14:textId="77777777" w:rsidR="004A498D" w:rsidRPr="00811D89" w:rsidRDefault="004A498D" w:rsidP="00811D89">
      <w:pPr>
        <w:adjustRightInd w:val="0"/>
        <w:snapToGrid w:val="0"/>
        <w:spacing w:line="280" w:lineRule="exact"/>
        <w:rPr>
          <w:rFonts w:ascii="ＭＳ 明朝" w:hAnsi="ＭＳ 明朝"/>
          <w:szCs w:val="21"/>
        </w:rPr>
      </w:pPr>
    </w:p>
    <w:p w14:paraId="157D221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7C9185BF"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75C4F5D5"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2017D98D"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乙は、この委託業務の処理により知り得た個人情報の内容を第三者に漏らしてはならない。</w:t>
      </w:r>
    </w:p>
    <w:p w14:paraId="4E01C2B9"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２　前項に規定する義務は、契約終了後も有効に存続するものとする。</w:t>
      </w:r>
    </w:p>
    <w:p w14:paraId="34981E8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（再委託の禁止）</w:t>
      </w:r>
    </w:p>
    <w:p w14:paraId="4AD718E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第３　乙は、個人情報を取り扱う業務は自ら行うものとし、第三者</w:t>
      </w:r>
      <w:r w:rsidR="00811D89" w:rsidRPr="00A807EF">
        <w:rPr>
          <w:rFonts w:asciiTheme="minorEastAsia" w:eastAsiaTheme="minorEastAsia" w:hAnsiTheme="minorEastAsia" w:hint="eastAsia"/>
          <w:spacing w:val="6"/>
          <w:szCs w:val="21"/>
        </w:rPr>
        <w:t>（第三者である再委託先が委託先の子会社（会社法（平成</w:t>
      </w:r>
      <w:r w:rsidR="00811D89" w:rsidRPr="00A807EF">
        <w:rPr>
          <w:rFonts w:asciiTheme="minorEastAsia" w:eastAsiaTheme="minorEastAsia" w:hAnsiTheme="minorEastAsia"/>
          <w:spacing w:val="6"/>
          <w:szCs w:val="21"/>
        </w:rPr>
        <w:t>17年法律第86号）第２条第１項第３号に規定する子会社をいう。）である場合も含む。以下同じ。）</w:t>
      </w:r>
      <w:r w:rsidRPr="00811D89">
        <w:rPr>
          <w:rFonts w:ascii="ＭＳ 明朝" w:hAnsi="ＭＳ 明朝" w:hint="eastAsia"/>
          <w:szCs w:val="21"/>
        </w:rPr>
        <w:t>に委託し、または請け負わせてはならない。ただし、甲の書面による承諾を得た場合は、この限りでない。</w:t>
      </w:r>
    </w:p>
    <w:p w14:paraId="38E307D2"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乙は、甲の承諾により第三者に個人情報を取り扱う業務を再委託し、または請け負わせる場合は、甲が乙に求めた個人情報の適切な管理のために必要な措置と同様の措置を第三者に求めなければならない。</w:t>
      </w:r>
    </w:p>
    <w:p w14:paraId="78AFDC13"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（安全確保の措置）</w:t>
      </w:r>
    </w:p>
    <w:p w14:paraId="0D9ACE79"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06EFBE52"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3664F268"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59B45679"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76663FDD"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4BACEE4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443F0B4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419FFCE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31B5210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0CC0C27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59F2110C"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3684D8D2"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217EB38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14B90CB8"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1A29B2C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4CBD5902"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170C8935"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56F863C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1219E6D3"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06B8F25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0035A43D"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28C15" w14:textId="77777777" w:rsidR="00B90FE1" w:rsidRDefault="00B90FE1" w:rsidP="00825989">
      <w:r>
        <w:separator/>
      </w:r>
    </w:p>
  </w:endnote>
  <w:endnote w:type="continuationSeparator" w:id="0">
    <w:p w14:paraId="16FAA2CB" w14:textId="77777777" w:rsidR="00B90FE1" w:rsidRDefault="00B90FE1"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A6738" w14:textId="77777777" w:rsidR="00B90FE1" w:rsidRDefault="00B90FE1" w:rsidP="00825989">
      <w:r>
        <w:separator/>
      </w:r>
    </w:p>
  </w:footnote>
  <w:footnote w:type="continuationSeparator" w:id="0">
    <w:p w14:paraId="76BD0DB0" w14:textId="77777777" w:rsidR="00B90FE1" w:rsidRDefault="00B90FE1"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D6DEF"/>
    <w:rsid w:val="0020775F"/>
    <w:rsid w:val="00282FC7"/>
    <w:rsid w:val="002B3849"/>
    <w:rsid w:val="002C1F6B"/>
    <w:rsid w:val="00377975"/>
    <w:rsid w:val="00391DC5"/>
    <w:rsid w:val="003F5419"/>
    <w:rsid w:val="0045343D"/>
    <w:rsid w:val="00476768"/>
    <w:rsid w:val="00497BD0"/>
    <w:rsid w:val="004A498D"/>
    <w:rsid w:val="00541C62"/>
    <w:rsid w:val="00560065"/>
    <w:rsid w:val="00571EEB"/>
    <w:rsid w:val="0057638B"/>
    <w:rsid w:val="00576887"/>
    <w:rsid w:val="005D5294"/>
    <w:rsid w:val="005F2902"/>
    <w:rsid w:val="005F4F54"/>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807EF"/>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A43F6"/>
    <w:rsid w:val="00DD3DC2"/>
    <w:rsid w:val="00E13AAE"/>
    <w:rsid w:val="00E62CD5"/>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AA8BFAB"/>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1382</Words>
  <Characters>107</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w</cp:lastModifiedBy>
  <cp:revision>3</cp:revision>
  <cp:lastPrinted>2023-03-15T03:04:00Z</cp:lastPrinted>
  <dcterms:created xsi:type="dcterms:W3CDTF">2023-03-15T03:16:00Z</dcterms:created>
  <dcterms:modified xsi:type="dcterms:W3CDTF">2024-08-21T05:12:00Z</dcterms:modified>
</cp:coreProperties>
</file>